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6C81A" w14:textId="59276483" w:rsidR="00F21AF6" w:rsidRDefault="00F21AF6"/>
    <w:p w14:paraId="5747D1FA" w14:textId="77777777" w:rsidR="00F21AF6" w:rsidRDefault="00F21AF6"/>
    <w:tbl>
      <w:tblPr>
        <w:tblW w:w="83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3969"/>
      </w:tblGrid>
      <w:tr w:rsidR="00F21AF6" w14:paraId="2AC2C92F" w14:textId="77777777" w:rsidTr="00CD1325">
        <w:trPr>
          <w:trHeight w:val="1126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FABB71B" w14:textId="6D21C657" w:rsidR="00F21AF6" w:rsidRDefault="00F21AF6" w:rsidP="00CD1325">
            <w:pPr>
              <w:rPr>
                <w:rFonts w:ascii="Times New Roman" w:hAnsi="Times New Roman"/>
                <w:sz w:val="20"/>
              </w:rPr>
            </w:pPr>
            <w:r>
              <w:rPr>
                <w:b/>
                <w:bCs/>
                <w:sz w:val="20"/>
              </w:rPr>
              <w:t xml:space="preserve">Kellele: </w:t>
            </w:r>
            <w:r w:rsidR="00811596">
              <w:rPr>
                <w:b/>
                <w:bCs/>
                <w:sz w:val="20"/>
              </w:rPr>
              <w:t xml:space="preserve"> </w:t>
            </w:r>
            <w:r w:rsidR="00216188">
              <w:rPr>
                <w:b/>
                <w:bCs/>
                <w:sz w:val="20"/>
              </w:rPr>
              <w:t>RKIK</w:t>
            </w:r>
          </w:p>
          <w:p w14:paraId="699C6477" w14:textId="77777777" w:rsidR="00F21AF6" w:rsidRDefault="00F21AF6" w:rsidP="00CD132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6D815A3" w14:textId="43D328BC" w:rsidR="00F21AF6" w:rsidRDefault="00F21AF6" w:rsidP="00067E5E">
            <w:pPr>
              <w:tabs>
                <w:tab w:val="left" w:pos="4678"/>
              </w:tabs>
              <w:rPr>
                <w:sz w:val="20"/>
              </w:rPr>
            </w:pPr>
          </w:p>
        </w:tc>
      </w:tr>
    </w:tbl>
    <w:p w14:paraId="0DACE80B" w14:textId="77777777" w:rsidR="00F21AF6" w:rsidRPr="00542AD5" w:rsidRDefault="00F21AF6" w:rsidP="00F21AF6"/>
    <w:p w14:paraId="33D070F9" w14:textId="348E3061" w:rsidR="00811596" w:rsidRPr="004A6C76" w:rsidRDefault="004A6C76" w:rsidP="00811596">
      <w:pPr>
        <w:rPr>
          <w:b/>
          <w:bCs/>
        </w:rPr>
      </w:pPr>
      <w:r w:rsidRPr="004A6C76">
        <w:rPr>
          <w:b/>
          <w:bCs/>
        </w:rPr>
        <w:t>Riigihan</w:t>
      </w:r>
      <w:r w:rsidRPr="004A6C76">
        <w:rPr>
          <w:b/>
          <w:bCs/>
        </w:rPr>
        <w:t>ge</w:t>
      </w:r>
      <w:r w:rsidRPr="004A6C76">
        <w:rPr>
          <w:b/>
          <w:bCs/>
        </w:rPr>
        <w:t xml:space="preserve"> 299138</w:t>
      </w:r>
    </w:p>
    <w:p w14:paraId="3C71625C" w14:textId="64D734DE" w:rsidR="00D87C01" w:rsidRDefault="00D87C01" w:rsidP="00811596"/>
    <w:p w14:paraId="4B767BAD" w14:textId="277AD9FD" w:rsidR="00A51B6D" w:rsidRPr="008B5051" w:rsidRDefault="00067E5E" w:rsidP="00007E5F">
      <w:pPr>
        <w:rPr>
          <w:b/>
          <w:bCs/>
        </w:rPr>
      </w:pPr>
      <w:r>
        <w:rPr>
          <w:b/>
          <w:bCs/>
        </w:rPr>
        <w:t>Tagasiside</w:t>
      </w:r>
    </w:p>
    <w:p w14:paraId="31AA45AD" w14:textId="77777777" w:rsidR="0044100B" w:rsidRDefault="0044100B" w:rsidP="00007E5F"/>
    <w:p w14:paraId="055C661F" w14:textId="2560B292" w:rsidR="008B5051" w:rsidRDefault="004A6C76" w:rsidP="00007E5F">
      <w:r>
        <w:t>Soovime käesolevaga esitada mõned tähelepanekud kõnealuse riigihanke raames eesmärgiga aidata kaasa protsesside parendamisele tulevikus tagamaks parimat tulemust tellijale.</w:t>
      </w:r>
    </w:p>
    <w:p w14:paraId="40379BB2" w14:textId="77777777" w:rsidR="004A6C76" w:rsidRDefault="004A6C76" w:rsidP="00007E5F"/>
    <w:p w14:paraId="47C010C5" w14:textId="51FCE263" w:rsidR="00823FB0" w:rsidRDefault="00822664" w:rsidP="00007E5F">
      <w:r>
        <w:t>Riiklikust aruandluskohustusest kinnipidamine</w:t>
      </w:r>
      <w:r w:rsidR="00823FB0">
        <w:t>:</w:t>
      </w:r>
    </w:p>
    <w:p w14:paraId="754F1DD5" w14:textId="084FC128" w:rsidR="004A6C76" w:rsidRDefault="00823FB0" w:rsidP="00823FB0">
      <w:pPr>
        <w:pStyle w:val="ListParagraph"/>
        <w:numPr>
          <w:ilvl w:val="0"/>
          <w:numId w:val="2"/>
        </w:numPr>
      </w:pPr>
      <w:r>
        <w:t xml:space="preserve">võitjaks kuulutatud ettevõtte </w:t>
      </w:r>
      <w:r w:rsidRPr="00C64641">
        <w:rPr>
          <w:b/>
          <w:bCs/>
        </w:rPr>
        <w:t>viimase kuue aasta</w:t>
      </w:r>
      <w:r>
        <w:t xml:space="preserve"> majandusaasta aruannetest on </w:t>
      </w:r>
      <w:r w:rsidRPr="00C64641">
        <w:rPr>
          <w:b/>
          <w:bCs/>
        </w:rPr>
        <w:t>tähtajaks esitatud üks</w:t>
      </w:r>
      <w:r>
        <w:t xml:space="preserve">, viie puhul on tähtaegade ületamine neljast kuust aastani. Viimase </w:t>
      </w:r>
      <w:r w:rsidRPr="0022116B">
        <w:rPr>
          <w:b/>
          <w:bCs/>
        </w:rPr>
        <w:t>kümne aasta</w:t>
      </w:r>
      <w:r>
        <w:t xml:space="preserve"> jooksul on neile väljastatud </w:t>
      </w:r>
      <w:r w:rsidRPr="0022116B">
        <w:rPr>
          <w:b/>
          <w:bCs/>
        </w:rPr>
        <w:t>seitse</w:t>
      </w:r>
      <w:r>
        <w:t xml:space="preserve"> määrust.</w:t>
      </w:r>
    </w:p>
    <w:p w14:paraId="5F000DDB" w14:textId="77777777" w:rsidR="00822664" w:rsidRDefault="00822664" w:rsidP="00822664">
      <w:pPr>
        <w:pStyle w:val="ListParagraph"/>
      </w:pPr>
    </w:p>
    <w:p w14:paraId="3F41E2B3" w14:textId="7C8644B1" w:rsidR="00822664" w:rsidRDefault="00822664" w:rsidP="00822664">
      <w:r>
        <w:t>Kvalifi</w:t>
      </w:r>
      <w:r w:rsidR="00067E5E">
        <w:t>tseeritud tööjõud</w:t>
      </w:r>
      <w:r>
        <w:t>:</w:t>
      </w:r>
    </w:p>
    <w:p w14:paraId="4531C9F7" w14:textId="7C151A32" w:rsidR="00822664" w:rsidRDefault="00822664" w:rsidP="00822664">
      <w:pPr>
        <w:pStyle w:val="ListParagraph"/>
        <w:numPr>
          <w:ilvl w:val="0"/>
          <w:numId w:val="2"/>
        </w:numPr>
      </w:pPr>
      <w:r w:rsidRPr="00822664">
        <w:t xml:space="preserve">2024 keskmiseks brutopalgaks läbi kogu ettevõtte </w:t>
      </w:r>
      <w:r>
        <w:t xml:space="preserve">on </w:t>
      </w:r>
      <w:r w:rsidRPr="00822664">
        <w:rPr>
          <w:b/>
          <w:bCs/>
        </w:rPr>
        <w:t>1648 EUR</w:t>
      </w:r>
      <w:r w:rsidRPr="00822664">
        <w:t xml:space="preserve"> vs ETEL andmetel turvatehnika valdkonna keskmine </w:t>
      </w:r>
      <w:r w:rsidRPr="00822664">
        <w:rPr>
          <w:b/>
          <w:bCs/>
        </w:rPr>
        <w:t>2520 EUR</w:t>
      </w:r>
      <w:r w:rsidRPr="00822664">
        <w:t>, Eesti keskmine</w:t>
      </w:r>
      <w:r>
        <w:t xml:space="preserve"> palk</w:t>
      </w:r>
      <w:r w:rsidRPr="00822664">
        <w:t xml:space="preserve"> </w:t>
      </w:r>
      <w:r w:rsidRPr="00822664">
        <w:rPr>
          <w:b/>
          <w:bCs/>
        </w:rPr>
        <w:t>2100 EUR</w:t>
      </w:r>
      <w:r w:rsidRPr="00822664">
        <w:t xml:space="preserve">, nende tegevusalal vahemik </w:t>
      </w:r>
      <w:r w:rsidRPr="00822664">
        <w:rPr>
          <w:b/>
          <w:bCs/>
        </w:rPr>
        <w:t>1600-4100 EUR</w:t>
      </w:r>
      <w:r w:rsidRPr="00822664">
        <w:t>.</w:t>
      </w:r>
      <w:r>
        <w:t xml:space="preserve"> </w:t>
      </w:r>
    </w:p>
    <w:p w14:paraId="19C3402C" w14:textId="77777777" w:rsidR="00822664" w:rsidRDefault="00822664" w:rsidP="004A6C76"/>
    <w:p w14:paraId="3706B847" w14:textId="68D12B4E" w:rsidR="004A6C76" w:rsidRDefault="00067E5E" w:rsidP="004A6C76">
      <w:r>
        <w:t>Parima pakkumuse maksumus tellijale:</w:t>
      </w:r>
    </w:p>
    <w:p w14:paraId="671C7E4A" w14:textId="2EAFFE9F" w:rsidR="00811596" w:rsidRDefault="00067E5E" w:rsidP="0089381F">
      <w:pPr>
        <w:pStyle w:val="ListParagraph"/>
        <w:numPr>
          <w:ilvl w:val="0"/>
          <w:numId w:val="2"/>
        </w:numPr>
      </w:pPr>
      <w:r>
        <w:t xml:space="preserve">Kvaliteetne ennetav hooldus tagab minimaalse avariiremondi vajaduse. Ennetava hoolduskulu kajastamine avarii valmisoleku </w:t>
      </w:r>
      <w:r w:rsidR="00D84EBF">
        <w:t>real</w:t>
      </w:r>
      <w:r>
        <w:t xml:space="preserve"> võimaldab antud valemi puhul võita hange kallima hinnaga</w:t>
      </w:r>
      <w:r w:rsidR="0022116B">
        <w:t xml:space="preserve"> ehk ei taga tellijale soodsaimat pakkumist</w:t>
      </w:r>
      <w:r>
        <w:t xml:space="preserve">. </w:t>
      </w:r>
    </w:p>
    <w:p w14:paraId="4B25C1E3" w14:textId="77777777" w:rsidR="00811596" w:rsidRDefault="00811596" w:rsidP="00811596"/>
    <w:p w14:paraId="26BADB7B" w14:textId="77777777" w:rsidR="00067E5E" w:rsidRDefault="00067E5E" w:rsidP="00811596"/>
    <w:p w14:paraId="5A766E27" w14:textId="77777777" w:rsidR="00067E5E" w:rsidRDefault="00067E5E" w:rsidP="00811596"/>
    <w:p w14:paraId="028BF59D" w14:textId="6982D01A" w:rsidR="00811596" w:rsidRDefault="0005144C" w:rsidP="00811596">
      <w:r>
        <w:t>Lugupidamisega</w:t>
      </w:r>
      <w:r w:rsidR="00A51B6D">
        <w:t>,</w:t>
      </w:r>
    </w:p>
    <w:p w14:paraId="4E5A3AD6" w14:textId="77777777" w:rsidR="00811596" w:rsidRDefault="00811596" w:rsidP="00811596"/>
    <w:p w14:paraId="7690036D" w14:textId="23C3D4F6" w:rsidR="00811596" w:rsidRDefault="00007E5F" w:rsidP="00811596">
      <w:r>
        <w:t>Jaan Nappus</w:t>
      </w:r>
    </w:p>
    <w:p w14:paraId="0DE05BB8" w14:textId="2812510E" w:rsidR="00811596" w:rsidRDefault="00811596" w:rsidP="00811596">
      <w:r>
        <w:t xml:space="preserve">Juhatuse </w:t>
      </w:r>
      <w:r w:rsidR="004A6C76">
        <w:t>liige</w:t>
      </w:r>
    </w:p>
    <w:p w14:paraId="6F55847E" w14:textId="469B1FFC" w:rsidR="006B1AB5" w:rsidRPr="00810880" w:rsidRDefault="006B1AB5" w:rsidP="00811596"/>
    <w:sectPr w:rsidR="006B1AB5" w:rsidRPr="00810880" w:rsidSect="00810880">
      <w:headerReference w:type="default" r:id="rId7"/>
      <w:footerReference w:type="default" r:id="rId8"/>
      <w:pgSz w:w="11900" w:h="16840"/>
      <w:pgMar w:top="1672" w:right="1800" w:bottom="1440" w:left="1800" w:header="708" w:footer="4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13B1F" w14:textId="77777777" w:rsidR="003859B7" w:rsidRDefault="003859B7" w:rsidP="00426075">
      <w:r>
        <w:separator/>
      </w:r>
    </w:p>
  </w:endnote>
  <w:endnote w:type="continuationSeparator" w:id="0">
    <w:p w14:paraId="7406ADD7" w14:textId="77777777" w:rsidR="003859B7" w:rsidRDefault="003859B7" w:rsidP="00426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05DE3" w14:textId="77777777" w:rsidR="000E71AE" w:rsidRPr="00426075" w:rsidRDefault="000E71AE" w:rsidP="00426075">
    <w:pPr>
      <w:ind w:left="-567" w:firstLine="567"/>
      <w:jc w:val="center"/>
      <w:rPr>
        <w:rFonts w:ascii="Arial" w:hAnsi="Arial" w:cs="Arial"/>
        <w:i/>
        <w:iCs/>
        <w:sz w:val="16"/>
        <w:szCs w:val="16"/>
      </w:rPr>
    </w:pPr>
    <w:r w:rsidRPr="00426075">
      <w:rPr>
        <w:rFonts w:ascii="Arial" w:hAnsi="Arial" w:cs="Arial"/>
        <w:b/>
        <w:bCs/>
        <w:i/>
        <w:iCs/>
        <w:sz w:val="16"/>
        <w:szCs w:val="16"/>
      </w:rPr>
      <w:t xml:space="preserve">AS TELEGRUPP </w:t>
    </w:r>
    <w:r w:rsidRPr="00426075">
      <w:rPr>
        <w:rFonts w:ascii="Arial" w:hAnsi="Arial" w:cs="Arial"/>
        <w:i/>
        <w:iCs/>
        <w:sz w:val="16"/>
        <w:szCs w:val="16"/>
      </w:rPr>
      <w:t>Reg nr. 10201478, km. kood: EE100311071</w:t>
    </w:r>
  </w:p>
  <w:p w14:paraId="199EA6A2" w14:textId="4D0C0F10" w:rsidR="000E71AE" w:rsidRPr="00426075" w:rsidRDefault="000E71AE" w:rsidP="00426075">
    <w:pPr>
      <w:jc w:val="center"/>
      <w:rPr>
        <w:rFonts w:ascii="Arial" w:hAnsi="Arial" w:cs="Arial"/>
        <w:i/>
        <w:iCs/>
        <w:sz w:val="16"/>
        <w:szCs w:val="16"/>
      </w:rPr>
    </w:pPr>
    <w:r w:rsidRPr="00426075">
      <w:rPr>
        <w:rFonts w:ascii="Arial" w:hAnsi="Arial" w:cs="Arial"/>
        <w:i/>
        <w:iCs/>
        <w:sz w:val="16"/>
        <w:szCs w:val="16"/>
      </w:rPr>
      <w:t>T</w:t>
    </w:r>
    <w:r w:rsidR="00E74B90">
      <w:rPr>
        <w:rFonts w:ascii="Arial" w:hAnsi="Arial" w:cs="Arial"/>
        <w:i/>
        <w:iCs/>
        <w:sz w:val="16"/>
        <w:szCs w:val="16"/>
      </w:rPr>
      <w:t xml:space="preserve">öökoja </w:t>
    </w:r>
    <w:r w:rsidRPr="00426075">
      <w:rPr>
        <w:rFonts w:ascii="Arial" w:hAnsi="Arial" w:cs="Arial"/>
        <w:i/>
        <w:iCs/>
        <w:sz w:val="16"/>
        <w:szCs w:val="16"/>
      </w:rPr>
      <w:t>3, 1</w:t>
    </w:r>
    <w:r w:rsidR="00E74B90">
      <w:rPr>
        <w:rFonts w:ascii="Arial" w:hAnsi="Arial" w:cs="Arial"/>
        <w:i/>
        <w:iCs/>
        <w:sz w:val="16"/>
        <w:szCs w:val="16"/>
      </w:rPr>
      <w:t>1313</w:t>
    </w:r>
    <w:r w:rsidRPr="00426075">
      <w:rPr>
        <w:rFonts w:ascii="Arial" w:hAnsi="Arial" w:cs="Arial"/>
        <w:i/>
        <w:iCs/>
        <w:sz w:val="16"/>
        <w:szCs w:val="16"/>
      </w:rPr>
      <w:t xml:space="preserve"> Tallinn; Tel: +372 6 800 888, Faks: +372 6 800 808</w:t>
    </w:r>
  </w:p>
  <w:p w14:paraId="766B4E2B" w14:textId="33E8F77E" w:rsidR="000E71AE" w:rsidRPr="00426075" w:rsidRDefault="00255CAE" w:rsidP="00426075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i/>
        <w:iCs/>
        <w:sz w:val="16"/>
        <w:szCs w:val="16"/>
      </w:rPr>
      <w:t>Võru tn 254, 5</w:t>
    </w:r>
    <w:r w:rsidR="0009734F">
      <w:rPr>
        <w:rFonts w:ascii="Arial" w:hAnsi="Arial" w:cs="Arial"/>
        <w:i/>
        <w:iCs/>
        <w:sz w:val="16"/>
        <w:szCs w:val="16"/>
      </w:rPr>
      <w:t>0115</w:t>
    </w:r>
    <w:r w:rsidRPr="00426075">
      <w:rPr>
        <w:rFonts w:ascii="Arial" w:hAnsi="Arial" w:cs="Arial"/>
        <w:i/>
        <w:iCs/>
        <w:sz w:val="16"/>
        <w:szCs w:val="16"/>
      </w:rPr>
      <w:t xml:space="preserve"> </w:t>
    </w:r>
    <w:r w:rsidR="000E71AE" w:rsidRPr="00426075">
      <w:rPr>
        <w:rFonts w:ascii="Arial" w:hAnsi="Arial" w:cs="Arial"/>
        <w:i/>
        <w:iCs/>
        <w:sz w:val="16"/>
        <w:szCs w:val="16"/>
      </w:rPr>
      <w:t>Tartu; Tel: +372 7408 500</w:t>
    </w:r>
  </w:p>
  <w:p w14:paraId="0DA2C61A" w14:textId="77777777" w:rsidR="000E71AE" w:rsidRDefault="000E71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4328C" w14:textId="77777777" w:rsidR="003859B7" w:rsidRDefault="003859B7" w:rsidP="00426075">
      <w:r>
        <w:separator/>
      </w:r>
    </w:p>
  </w:footnote>
  <w:footnote w:type="continuationSeparator" w:id="0">
    <w:p w14:paraId="776C5D98" w14:textId="77777777" w:rsidR="003859B7" w:rsidRDefault="003859B7" w:rsidP="00426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621D8" w14:textId="47880BDB" w:rsidR="005A0BF8" w:rsidRDefault="005A0BF8" w:rsidP="005A0BF8">
    <w:pPr>
      <w:pStyle w:val="Header"/>
      <w:ind w:left="-142"/>
    </w:pPr>
    <w:r>
      <w:rPr>
        <w:noProof/>
        <w:lang w:val="et-EE" w:eastAsia="et-EE"/>
      </w:rPr>
      <w:drawing>
        <wp:anchor distT="0" distB="0" distL="114300" distR="114300" simplePos="0" relativeHeight="251659264" behindDoc="0" locked="0" layoutInCell="1" allowOverlap="1" wp14:anchorId="76477258" wp14:editId="04660057">
          <wp:simplePos x="0" y="0"/>
          <wp:positionH relativeFrom="margin">
            <wp:align>right</wp:align>
          </wp:positionH>
          <wp:positionV relativeFrom="paragraph">
            <wp:posOffset>17145</wp:posOffset>
          </wp:positionV>
          <wp:extent cx="2193030" cy="522254"/>
          <wp:effectExtent l="0" t="0" r="0" b="0"/>
          <wp:wrapNone/>
          <wp:docPr id="1" name="Picture 1" descr="Raamat:Vormid_ja_lepingute_naidised:Partnerite logod:ISO 9001 14001 aqap combined very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aamat:Vormid_ja_lepingute_naidised:Partnerite logod:ISO 9001 14001 aqap combined very 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3030" cy="522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196D">
      <w:rPr>
        <w:noProof/>
      </w:rPr>
      <w:drawing>
        <wp:inline distT="0" distB="0" distL="0" distR="0" wp14:anchorId="493BB064" wp14:editId="30BDF4F8">
          <wp:extent cx="1771650" cy="399155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legrupp_est_new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86053" cy="40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F93BD9" w14:textId="7DECF163" w:rsidR="000E71AE" w:rsidRPr="0030248D" w:rsidRDefault="0030248D" w:rsidP="005A0BF8">
    <w:pPr>
      <w:pStyle w:val="Header"/>
      <w:rPr>
        <w:b/>
        <w:color w:val="FF0000"/>
      </w:rPr>
    </w:pPr>
    <w:r>
      <w:t xml:space="preserve">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A997178"/>
    <w:multiLevelType w:val="hybridMultilevel"/>
    <w:tmpl w:val="C466F2F2"/>
    <w:lvl w:ilvl="0" w:tplc="9E549C5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6866016">
    <w:abstractNumId w:val="0"/>
  </w:num>
  <w:num w:numId="2" w16cid:durableId="2111046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075"/>
    <w:rsid w:val="0000196D"/>
    <w:rsid w:val="00004012"/>
    <w:rsid w:val="00007E5F"/>
    <w:rsid w:val="00020C89"/>
    <w:rsid w:val="00024899"/>
    <w:rsid w:val="00050AC5"/>
    <w:rsid w:val="0005144C"/>
    <w:rsid w:val="00067E5E"/>
    <w:rsid w:val="0009734F"/>
    <w:rsid w:val="000D1760"/>
    <w:rsid w:val="000E71AE"/>
    <w:rsid w:val="000F2FB5"/>
    <w:rsid w:val="001317E4"/>
    <w:rsid w:val="001627D5"/>
    <w:rsid w:val="00216188"/>
    <w:rsid w:val="0022116B"/>
    <w:rsid w:val="00255CAE"/>
    <w:rsid w:val="0027278D"/>
    <w:rsid w:val="002945DE"/>
    <w:rsid w:val="002A5D4C"/>
    <w:rsid w:val="002C0594"/>
    <w:rsid w:val="002D6FF4"/>
    <w:rsid w:val="002E4EFB"/>
    <w:rsid w:val="0030248D"/>
    <w:rsid w:val="003859B7"/>
    <w:rsid w:val="003E1F35"/>
    <w:rsid w:val="00400F3D"/>
    <w:rsid w:val="00403109"/>
    <w:rsid w:val="004212E6"/>
    <w:rsid w:val="00426075"/>
    <w:rsid w:val="004275FA"/>
    <w:rsid w:val="0044100B"/>
    <w:rsid w:val="00461396"/>
    <w:rsid w:val="004A6C76"/>
    <w:rsid w:val="004B2A23"/>
    <w:rsid w:val="004C11A4"/>
    <w:rsid w:val="005478EA"/>
    <w:rsid w:val="00570F5F"/>
    <w:rsid w:val="005A0BF8"/>
    <w:rsid w:val="00604BF7"/>
    <w:rsid w:val="00661AA6"/>
    <w:rsid w:val="006807BE"/>
    <w:rsid w:val="006A0072"/>
    <w:rsid w:val="006B1AB5"/>
    <w:rsid w:val="006D30A2"/>
    <w:rsid w:val="00712955"/>
    <w:rsid w:val="00765165"/>
    <w:rsid w:val="00775005"/>
    <w:rsid w:val="007C1E6D"/>
    <w:rsid w:val="007F55B9"/>
    <w:rsid w:val="00810880"/>
    <w:rsid w:val="00811596"/>
    <w:rsid w:val="00811B68"/>
    <w:rsid w:val="00822664"/>
    <w:rsid w:val="00823FB0"/>
    <w:rsid w:val="00877F0C"/>
    <w:rsid w:val="0089285E"/>
    <w:rsid w:val="008B5051"/>
    <w:rsid w:val="0092089F"/>
    <w:rsid w:val="009755E8"/>
    <w:rsid w:val="009943E5"/>
    <w:rsid w:val="009D5EE8"/>
    <w:rsid w:val="00A05DD4"/>
    <w:rsid w:val="00A51B6D"/>
    <w:rsid w:val="00A60C6B"/>
    <w:rsid w:val="00AB7BB9"/>
    <w:rsid w:val="00B53579"/>
    <w:rsid w:val="00B75326"/>
    <w:rsid w:val="00B81D09"/>
    <w:rsid w:val="00BC3C62"/>
    <w:rsid w:val="00BC5254"/>
    <w:rsid w:val="00C30754"/>
    <w:rsid w:val="00C64641"/>
    <w:rsid w:val="00CF39BA"/>
    <w:rsid w:val="00D3586A"/>
    <w:rsid w:val="00D42A0A"/>
    <w:rsid w:val="00D63AF2"/>
    <w:rsid w:val="00D84EBF"/>
    <w:rsid w:val="00D85CDF"/>
    <w:rsid w:val="00D87C01"/>
    <w:rsid w:val="00DA35B1"/>
    <w:rsid w:val="00E022FD"/>
    <w:rsid w:val="00E12E97"/>
    <w:rsid w:val="00E33C43"/>
    <w:rsid w:val="00E33F8A"/>
    <w:rsid w:val="00E35DFA"/>
    <w:rsid w:val="00E46481"/>
    <w:rsid w:val="00E679A1"/>
    <w:rsid w:val="00E74B90"/>
    <w:rsid w:val="00E77136"/>
    <w:rsid w:val="00EB145A"/>
    <w:rsid w:val="00EB1FD3"/>
    <w:rsid w:val="00ED6CCA"/>
    <w:rsid w:val="00F024BB"/>
    <w:rsid w:val="00F04A72"/>
    <w:rsid w:val="00F21AF6"/>
    <w:rsid w:val="00F41C72"/>
    <w:rsid w:val="00F437B9"/>
    <w:rsid w:val="00F45E4A"/>
    <w:rsid w:val="00F676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0C9284"/>
  <w15:docId w15:val="{0DFBF483-2CF8-456E-8DD1-335151E7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1396"/>
    <w:pPr>
      <w:keepNext/>
      <w:numPr>
        <w:numId w:val="1"/>
      </w:numPr>
      <w:suppressAutoHyphens/>
      <w:outlineLvl w:val="0"/>
    </w:pPr>
    <w:rPr>
      <w:rFonts w:ascii="Times New Roman" w:eastAsia="Times New Roman" w:hAnsi="Times New Roman" w:cs="Times New Roman"/>
      <w:sz w:val="28"/>
      <w:lang w:val="et-E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0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075"/>
  </w:style>
  <w:style w:type="paragraph" w:styleId="Footer">
    <w:name w:val="footer"/>
    <w:basedOn w:val="Normal"/>
    <w:link w:val="FooterChar"/>
    <w:uiPriority w:val="99"/>
    <w:unhideWhenUsed/>
    <w:rsid w:val="004260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075"/>
  </w:style>
  <w:style w:type="paragraph" w:styleId="BalloonText">
    <w:name w:val="Balloon Text"/>
    <w:basedOn w:val="Normal"/>
    <w:link w:val="BalloonTextChar"/>
    <w:uiPriority w:val="99"/>
    <w:semiHidden/>
    <w:unhideWhenUsed/>
    <w:rsid w:val="0042607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075"/>
    <w:rPr>
      <w:rFonts w:ascii="Lucida Grande CE" w:hAnsi="Lucida Grande CE" w:cs="Lucida Grande CE"/>
      <w:sz w:val="18"/>
      <w:szCs w:val="18"/>
    </w:rPr>
  </w:style>
  <w:style w:type="table" w:styleId="TableGrid">
    <w:name w:val="Table Grid"/>
    <w:basedOn w:val="TableNormal"/>
    <w:uiPriority w:val="59"/>
    <w:rsid w:val="00426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4C11A4"/>
    <w:pPr>
      <w:jc w:val="both"/>
    </w:pPr>
    <w:rPr>
      <w:rFonts w:ascii="Helvetica" w:eastAsia="MS Mincho" w:hAnsi="Helvetica" w:cs="Times New Roman"/>
      <w:snapToGrid w:val="0"/>
      <w:szCs w:val="20"/>
      <w:lang w:val="et-EE" w:eastAsia="ja-JP"/>
    </w:rPr>
  </w:style>
  <w:style w:type="character" w:customStyle="1" w:styleId="BodyText2Char">
    <w:name w:val="Body Text 2 Char"/>
    <w:basedOn w:val="DefaultParagraphFont"/>
    <w:link w:val="BodyText2"/>
    <w:semiHidden/>
    <w:rsid w:val="004C11A4"/>
    <w:rPr>
      <w:rFonts w:ascii="Helvetica" w:eastAsia="MS Mincho" w:hAnsi="Helvetica" w:cs="Times New Roman"/>
      <w:snapToGrid w:val="0"/>
      <w:szCs w:val="20"/>
      <w:lang w:val="et-EE" w:eastAsia="ja-JP"/>
    </w:rPr>
  </w:style>
  <w:style w:type="character" w:styleId="Hyperlink">
    <w:name w:val="Hyperlink"/>
    <w:basedOn w:val="DefaultParagraphFont"/>
    <w:uiPriority w:val="99"/>
    <w:unhideWhenUsed/>
    <w:rsid w:val="004C11A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1396"/>
    <w:rPr>
      <w:rFonts w:ascii="Times New Roman" w:eastAsia="Times New Roman" w:hAnsi="Times New Roman" w:cs="Times New Roman"/>
      <w:sz w:val="28"/>
      <w:lang w:val="et-EE" w:eastAsia="ar-SA"/>
    </w:rPr>
  </w:style>
  <w:style w:type="paragraph" w:styleId="NoSpacing">
    <w:name w:val="No Spacing"/>
    <w:uiPriority w:val="1"/>
    <w:qFormat/>
    <w:rsid w:val="00461396"/>
    <w:rPr>
      <w:rFonts w:ascii="Calibri" w:eastAsia="Times New Roman" w:hAnsi="Calibri" w:cs="Times New Roman"/>
      <w:sz w:val="22"/>
      <w:szCs w:val="22"/>
      <w:lang w:val="et-EE"/>
    </w:rPr>
  </w:style>
  <w:style w:type="character" w:styleId="UnresolvedMention">
    <w:name w:val="Unresolved Mention"/>
    <w:basedOn w:val="DefaultParagraphFont"/>
    <w:uiPriority w:val="99"/>
    <w:semiHidden/>
    <w:unhideWhenUsed/>
    <w:rsid w:val="00400F3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23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151</Words>
  <Characters>880</Characters>
  <Application>Microsoft Office Word</Application>
  <DocSecurity>2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Telegrupp AS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Jaan Nappus</cp:lastModifiedBy>
  <cp:revision>7</cp:revision>
  <cp:lastPrinted>2017-06-05T10:29:00Z</cp:lastPrinted>
  <dcterms:created xsi:type="dcterms:W3CDTF">2026-02-12T06:05:00Z</dcterms:created>
  <dcterms:modified xsi:type="dcterms:W3CDTF">2026-02-12T10:19:00Z</dcterms:modified>
</cp:coreProperties>
</file>